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8B" w:rsidRDefault="008C40F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C9CD2" wp14:editId="4F49076B">
                <wp:simplePos x="0" y="0"/>
                <wp:positionH relativeFrom="column">
                  <wp:posOffset>2470150</wp:posOffset>
                </wp:positionH>
                <wp:positionV relativeFrom="paragraph">
                  <wp:posOffset>-565150</wp:posOffset>
                </wp:positionV>
                <wp:extent cx="1781175" cy="1228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9F" w:rsidRDefault="0057149F" w:rsidP="0057149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149F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C40F5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57149F"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  <w:p w:rsidR="0057149F" w:rsidRPr="0057149F" w:rsidRDefault="008C40F5" w:rsidP="0057149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57149F" w:rsidRPr="0057149F"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57149F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7149F"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57149F" w:rsidRPr="0057149F"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</w:p>
                          <w:p w:rsidR="0057149F" w:rsidRDefault="00571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C9C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94.5pt;margin-top:-44.5pt;width:140.2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" filled="f" stroked="f" strokeweight=".5pt">
                <v:textbox>
                  <w:txbxContent>
                    <w:p w:rsidR="0057149F" w:rsidRDefault="0057149F" w:rsidP="0057149F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149F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C40F5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57149F"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</w:p>
                    <w:p w:rsidR="0057149F" w:rsidRPr="0057149F" w:rsidRDefault="008C40F5" w:rsidP="0057149F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57149F" w:rsidRPr="0057149F"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57149F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7149F"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57149F" w:rsidRPr="0057149F"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</w:p>
                    <w:p w:rsidR="0057149F" w:rsidRDefault="0057149F"/>
                  </w:txbxContent>
                </v:textbox>
              </v:shape>
            </w:pict>
          </mc:Fallback>
        </mc:AlternateContent>
      </w:r>
      <w:r w:rsidR="008A12CA">
        <w:rPr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3FF652A9" wp14:editId="67CDFD73">
                <wp:simplePos x="0" y="0"/>
                <wp:positionH relativeFrom="column">
                  <wp:posOffset>13335</wp:posOffset>
                </wp:positionH>
                <wp:positionV relativeFrom="paragraph">
                  <wp:posOffset>3397250</wp:posOffset>
                </wp:positionV>
                <wp:extent cx="6467475" cy="32289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22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9E3" w:rsidRDefault="007C09E3" w:rsidP="00834D37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2"/>
                                <w:u w:val="thick"/>
                              </w:rPr>
                            </w:pPr>
                          </w:p>
                          <w:p w:rsidR="007C09E3" w:rsidRPr="007C09E3" w:rsidRDefault="0055659E" w:rsidP="007C09E3">
                            <w:pPr>
                              <w:snapToGrid w:val="0"/>
                              <w:spacing w:line="300" w:lineRule="exact"/>
                              <w:ind w:firstLineChars="100" w:firstLine="260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2"/>
                              </w:rPr>
                            </w:pPr>
                            <w:r w:rsidRPr="007C09E3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2"/>
                              </w:rPr>
                              <w:t>新制度</w:t>
                            </w:r>
                            <w:r w:rsidRPr="007C09E3"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2"/>
                              </w:rPr>
                              <w:t>開始</w:t>
                            </w:r>
                          </w:p>
                          <w:p w:rsidR="0055659E" w:rsidRPr="004713E8" w:rsidRDefault="0055659E" w:rsidP="00834D37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</w:pPr>
                            <w:r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令和</w:t>
                            </w:r>
                            <w:r w:rsidR="008C40F5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４</w:t>
                            </w:r>
                            <w:r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年</w:t>
                            </w:r>
                            <w:r w:rsidR="008C40F5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４</w:t>
                            </w:r>
                            <w:r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月1日診療から</w:t>
                            </w:r>
                          </w:p>
                          <w:p w:rsidR="0055659E" w:rsidRPr="001308AE" w:rsidRDefault="0055659E" w:rsidP="00834D37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2"/>
                              </w:rPr>
                            </w:pPr>
                          </w:p>
                          <w:p w:rsidR="0072302B" w:rsidRPr="007C09E3" w:rsidRDefault="0072302B" w:rsidP="007C09E3">
                            <w:pPr>
                              <w:snapToGrid w:val="0"/>
                              <w:spacing w:line="300" w:lineRule="exact"/>
                              <w:ind w:firstLineChars="100" w:firstLine="260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2"/>
                              </w:rPr>
                            </w:pPr>
                            <w:r w:rsidRPr="007C09E3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2"/>
                              </w:rPr>
                              <w:t>助成を</w:t>
                            </w:r>
                            <w:r w:rsidRPr="007C09E3"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2"/>
                              </w:rPr>
                              <w:t>受けることができる人</w:t>
                            </w:r>
                          </w:p>
                          <w:p w:rsidR="0055659E" w:rsidRPr="004713E8" w:rsidRDefault="008C40F5" w:rsidP="00834D37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千早赤阪村</w:t>
                            </w:r>
                            <w:r w:rsidR="0072302B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に</w:t>
                            </w:r>
                            <w:r w:rsidR="0072302B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居住</w:t>
                            </w:r>
                            <w:r w:rsidR="0072302B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し</w:t>
                            </w:r>
                            <w:r w:rsidR="0072302B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、</w:t>
                            </w:r>
                            <w:r w:rsidR="0072302B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高校</w:t>
                            </w:r>
                            <w:r w:rsidR="0072302B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卒業</w:t>
                            </w:r>
                            <w:r w:rsidR="00C86E1D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相当</w:t>
                            </w:r>
                            <w:r w:rsidR="0072302B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年齢（</w:t>
                            </w:r>
                            <w:r w:rsidR="003D2D7E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満</w:t>
                            </w:r>
                            <w:bookmarkStart w:id="0" w:name="_GoBack"/>
                            <w:bookmarkEnd w:id="0"/>
                            <w:r w:rsidR="003D2D7E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18</w:t>
                            </w:r>
                            <w:r w:rsidR="0072302B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歳到達</w:t>
                            </w:r>
                            <w:r w:rsidR="0072302B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以降</w:t>
                            </w:r>
                            <w:r w:rsidR="0072302B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最初</w:t>
                            </w:r>
                            <w:r w:rsidR="0072302B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の3月</w:t>
                            </w:r>
                            <w:r w:rsidR="0072302B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末日）</w:t>
                            </w:r>
                            <w:r w:rsidR="0072302B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まで</w:t>
                            </w:r>
                            <w:r w:rsidR="00347825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の子ども</w:t>
                            </w:r>
                          </w:p>
                          <w:p w:rsidR="0055659E" w:rsidRPr="008C40F5" w:rsidRDefault="0055659E" w:rsidP="00834D37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2"/>
                              </w:rPr>
                            </w:pPr>
                          </w:p>
                          <w:p w:rsidR="0055659E" w:rsidRPr="007C09E3" w:rsidRDefault="0072302B" w:rsidP="007C09E3">
                            <w:pPr>
                              <w:snapToGrid w:val="0"/>
                              <w:spacing w:line="300" w:lineRule="exact"/>
                              <w:ind w:firstLineChars="100" w:firstLine="260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2"/>
                              </w:rPr>
                            </w:pPr>
                            <w:r w:rsidRPr="007C09E3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2"/>
                              </w:rPr>
                              <w:t>助成</w:t>
                            </w:r>
                            <w:r w:rsidRPr="007C09E3"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2"/>
                              </w:rPr>
                              <w:t>の</w:t>
                            </w:r>
                            <w:r w:rsidRPr="007C09E3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2"/>
                              </w:rPr>
                              <w:t>内容</w:t>
                            </w:r>
                          </w:p>
                          <w:p w:rsidR="00D2773F" w:rsidRDefault="00E840B0" w:rsidP="008A12CA">
                            <w:pPr>
                              <w:snapToGrid w:val="0"/>
                              <w:spacing w:line="340" w:lineRule="exact"/>
                              <w:ind w:left="520" w:hangingChars="200" w:hanging="520"/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</w:pP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一部自己</w:t>
                            </w:r>
                            <w:r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負担額は、</w:t>
                            </w:r>
                            <w:r w:rsidR="0055659E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同一</w:t>
                            </w:r>
                            <w:r w:rsidR="0055659E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医療機関</w:t>
                            </w:r>
                            <w:r w:rsidR="0055659E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において</w:t>
                            </w:r>
                            <w:r w:rsidR="0055659E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、</w:t>
                            </w: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入院</w:t>
                            </w:r>
                            <w:r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・</w:t>
                            </w: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それぞれ</w:t>
                            </w:r>
                            <w:r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、</w:t>
                            </w:r>
                            <w:r w:rsidR="0055659E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１日</w:t>
                            </w:r>
                            <w:r w:rsidR="0055659E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につき</w:t>
                            </w:r>
                            <w:r w:rsidR="00834D37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500</w:t>
                            </w:r>
                            <w:r w:rsidR="0055659E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が</w:t>
                            </w:r>
                            <w:r w:rsidR="007C09E3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限度</w:t>
                            </w:r>
                          </w:p>
                          <w:p w:rsidR="0055659E" w:rsidRPr="004713E8" w:rsidRDefault="00567A07" w:rsidP="00D2773F">
                            <w:pPr>
                              <w:snapToGrid w:val="0"/>
                              <w:spacing w:line="300" w:lineRule="exact"/>
                              <w:ind w:left="520" w:hangingChars="200" w:hanging="520"/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</w:pP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（</w:t>
                            </w:r>
                            <w:r w:rsidR="0055659E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１</w:t>
                            </w:r>
                            <w:r w:rsidR="0055659E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ヶ</w:t>
                            </w:r>
                            <w:r w:rsidR="0055659E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月２日</w:t>
                            </w: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まで</w:t>
                            </w:r>
                            <w:r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）</w:t>
                            </w: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。</w:t>
                            </w:r>
                            <w:r w:rsidR="0055659E" w:rsidRPr="004713E8"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  <w:t>調剤薬局での負担はありません。</w:t>
                            </w:r>
                          </w:p>
                          <w:p w:rsidR="00D2773F" w:rsidRDefault="0055659E" w:rsidP="00834D37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</w:pP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１ヶ月に複数の医療機関等の窓口で支払った自己負担額の合計が</w:t>
                            </w:r>
                            <w:r w:rsidR="00834D37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2,500</w:t>
                            </w: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円を超えた分は、</w:t>
                            </w:r>
                          </w:p>
                          <w:p w:rsidR="0055659E" w:rsidRPr="004713E8" w:rsidRDefault="0055659E" w:rsidP="00834D37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</w:pP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役場で申請に基づき審査のうえ給付します。</w:t>
                            </w:r>
                          </w:p>
                          <w:p w:rsidR="00834D37" w:rsidRPr="00D2773F" w:rsidRDefault="00834D37" w:rsidP="00834D37">
                            <w:pPr>
                              <w:snapToGrid w:val="0"/>
                              <w:spacing w:line="300" w:lineRule="exact"/>
                              <w:ind w:leftChars="200" w:left="420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2"/>
                              </w:rPr>
                            </w:pPr>
                          </w:p>
                          <w:p w:rsidR="0055659E" w:rsidRPr="007C09E3" w:rsidRDefault="0055659E" w:rsidP="007C09E3">
                            <w:pPr>
                              <w:snapToGrid w:val="0"/>
                              <w:spacing w:line="300" w:lineRule="exact"/>
                              <w:ind w:firstLineChars="100" w:firstLine="260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2"/>
                              </w:rPr>
                            </w:pPr>
                            <w:r w:rsidRPr="007C09E3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2"/>
                              </w:rPr>
                              <w:t>助成の方法</w:t>
                            </w:r>
                          </w:p>
                          <w:p w:rsidR="00D2773F" w:rsidRDefault="0055659E" w:rsidP="008A12CA">
                            <w:pPr>
                              <w:snapToGrid w:val="0"/>
                              <w:spacing w:line="340" w:lineRule="exact"/>
                              <w:ind w:left="260" w:hangingChars="100" w:hanging="260"/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</w:pP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大阪府内で診療を受けるときは、健康保険証と子ども医療証を医療機関で</w:t>
                            </w:r>
                            <w:r w:rsidR="00834D37"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提示し</w:t>
                            </w: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ていただくことで</w:t>
                            </w:r>
                            <w:r w:rsidR="00D2773F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、</w:t>
                            </w:r>
                          </w:p>
                          <w:p w:rsidR="0057149F" w:rsidRPr="004713E8" w:rsidRDefault="0055659E" w:rsidP="00D2773F">
                            <w:pPr>
                              <w:snapToGrid w:val="0"/>
                              <w:spacing w:line="300" w:lineRule="exact"/>
                              <w:ind w:left="260" w:hangingChars="100" w:hanging="260"/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</w:rPr>
                            </w:pPr>
                            <w:r w:rsidRPr="004713E8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</w:rPr>
                              <w:t>助成を受けることができます。</w:t>
                            </w:r>
                          </w:p>
                          <w:p w:rsidR="00834D37" w:rsidRPr="00834D37" w:rsidRDefault="00834D37" w:rsidP="00834D37">
                            <w:pPr>
                              <w:snapToGrid w:val="0"/>
                              <w:spacing w:line="240" w:lineRule="exact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65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.05pt;margin-top:267.5pt;width:509.25pt;height:254.2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v/oQIAAH0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" filled="f" stroked="f" strokeweight=".5pt">
                <v:textbox>
                  <w:txbxContent>
                    <w:p w:rsidR="007C09E3" w:rsidRDefault="007C09E3" w:rsidP="00834D37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pacing w:val="20"/>
                          <w:sz w:val="22"/>
                          <w:u w:val="thick"/>
                        </w:rPr>
                      </w:pPr>
                    </w:p>
                    <w:p w:rsidR="007C09E3" w:rsidRPr="007C09E3" w:rsidRDefault="0055659E" w:rsidP="007C09E3">
                      <w:pPr>
                        <w:snapToGrid w:val="0"/>
                        <w:spacing w:line="300" w:lineRule="exact"/>
                        <w:ind w:firstLineChars="100" w:firstLine="260"/>
                        <w:rPr>
                          <w:rFonts w:ascii="Meiryo UI" w:eastAsia="Meiryo UI" w:hAnsi="Meiryo UI" w:cs="Meiryo UI"/>
                          <w:b/>
                          <w:spacing w:val="20"/>
                          <w:sz w:val="22"/>
                        </w:rPr>
                      </w:pPr>
                      <w:r w:rsidRPr="007C09E3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2"/>
                        </w:rPr>
                        <w:t>新制度</w:t>
                      </w:r>
                      <w:r w:rsidRPr="007C09E3">
                        <w:rPr>
                          <w:rFonts w:ascii="Meiryo UI" w:eastAsia="Meiryo UI" w:hAnsi="Meiryo UI" w:cs="Meiryo UI"/>
                          <w:b/>
                          <w:spacing w:val="20"/>
                          <w:sz w:val="22"/>
                        </w:rPr>
                        <w:t>開始</w:t>
                      </w:r>
                    </w:p>
                    <w:p w:rsidR="0055659E" w:rsidRPr="004713E8" w:rsidRDefault="0055659E" w:rsidP="00834D37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</w:pPr>
                      <w:r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令和</w:t>
                      </w:r>
                      <w:r w:rsidR="008C40F5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４</w:t>
                      </w:r>
                      <w:r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年</w:t>
                      </w:r>
                      <w:r w:rsidR="008C40F5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４</w:t>
                      </w:r>
                      <w:r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月1日診療から</w:t>
                      </w:r>
                    </w:p>
                    <w:p w:rsidR="0055659E" w:rsidRPr="001308AE" w:rsidRDefault="0055659E" w:rsidP="00834D37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pacing w:val="20"/>
                          <w:sz w:val="22"/>
                        </w:rPr>
                      </w:pPr>
                    </w:p>
                    <w:p w:rsidR="0072302B" w:rsidRPr="007C09E3" w:rsidRDefault="0072302B" w:rsidP="007C09E3">
                      <w:pPr>
                        <w:snapToGrid w:val="0"/>
                        <w:spacing w:line="300" w:lineRule="exact"/>
                        <w:ind w:firstLineChars="100" w:firstLine="260"/>
                        <w:rPr>
                          <w:rFonts w:ascii="Meiryo UI" w:eastAsia="Meiryo UI" w:hAnsi="Meiryo UI" w:cs="Meiryo UI"/>
                          <w:b/>
                          <w:spacing w:val="20"/>
                          <w:sz w:val="22"/>
                        </w:rPr>
                      </w:pPr>
                      <w:r w:rsidRPr="007C09E3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2"/>
                        </w:rPr>
                        <w:t>助成を</w:t>
                      </w:r>
                      <w:r w:rsidRPr="007C09E3">
                        <w:rPr>
                          <w:rFonts w:ascii="Meiryo UI" w:eastAsia="Meiryo UI" w:hAnsi="Meiryo UI" w:cs="Meiryo UI"/>
                          <w:b/>
                          <w:spacing w:val="20"/>
                          <w:sz w:val="22"/>
                        </w:rPr>
                        <w:t>受けることができる人</w:t>
                      </w:r>
                    </w:p>
                    <w:p w:rsidR="0055659E" w:rsidRPr="004713E8" w:rsidRDefault="008C40F5" w:rsidP="00834D37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千早赤阪村</w:t>
                      </w:r>
                      <w:r w:rsidR="0072302B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に</w:t>
                      </w:r>
                      <w:r w:rsidR="0072302B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居住</w:t>
                      </w:r>
                      <w:r w:rsidR="0072302B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し</w:t>
                      </w:r>
                      <w:r w:rsidR="0072302B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、</w:t>
                      </w:r>
                      <w:r w:rsidR="0072302B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高校</w:t>
                      </w:r>
                      <w:r w:rsidR="0072302B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卒業</w:t>
                      </w:r>
                      <w:r w:rsidR="00C86E1D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相当</w:t>
                      </w:r>
                      <w:r w:rsidR="0072302B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年齢（</w:t>
                      </w:r>
                      <w:r w:rsidR="003D2D7E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満</w:t>
                      </w:r>
                      <w:bookmarkStart w:id="1" w:name="_GoBack"/>
                      <w:bookmarkEnd w:id="1"/>
                      <w:r w:rsidR="003D2D7E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18</w:t>
                      </w:r>
                      <w:r w:rsidR="0072302B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歳到達</w:t>
                      </w:r>
                      <w:r w:rsidR="0072302B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以降</w:t>
                      </w:r>
                      <w:r w:rsidR="0072302B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最初</w:t>
                      </w:r>
                      <w:r w:rsidR="0072302B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の3月</w:t>
                      </w:r>
                      <w:r w:rsidR="0072302B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末日）</w:t>
                      </w:r>
                      <w:r w:rsidR="0072302B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まで</w:t>
                      </w:r>
                      <w:r w:rsidR="00347825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の子ども</w:t>
                      </w:r>
                    </w:p>
                    <w:p w:rsidR="0055659E" w:rsidRPr="008C40F5" w:rsidRDefault="0055659E" w:rsidP="00834D37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pacing w:val="20"/>
                          <w:sz w:val="22"/>
                        </w:rPr>
                      </w:pPr>
                    </w:p>
                    <w:p w:rsidR="0055659E" w:rsidRPr="007C09E3" w:rsidRDefault="0072302B" w:rsidP="007C09E3">
                      <w:pPr>
                        <w:snapToGrid w:val="0"/>
                        <w:spacing w:line="300" w:lineRule="exact"/>
                        <w:ind w:firstLineChars="100" w:firstLine="260"/>
                        <w:rPr>
                          <w:rFonts w:ascii="Meiryo UI" w:eastAsia="Meiryo UI" w:hAnsi="Meiryo UI" w:cs="Meiryo UI"/>
                          <w:b/>
                          <w:spacing w:val="20"/>
                          <w:sz w:val="22"/>
                        </w:rPr>
                      </w:pPr>
                      <w:r w:rsidRPr="007C09E3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2"/>
                        </w:rPr>
                        <w:t>助成</w:t>
                      </w:r>
                      <w:r w:rsidRPr="007C09E3">
                        <w:rPr>
                          <w:rFonts w:ascii="Meiryo UI" w:eastAsia="Meiryo UI" w:hAnsi="Meiryo UI" w:cs="Meiryo UI"/>
                          <w:b/>
                          <w:spacing w:val="20"/>
                          <w:sz w:val="22"/>
                        </w:rPr>
                        <w:t>の</w:t>
                      </w:r>
                      <w:r w:rsidRPr="007C09E3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2"/>
                        </w:rPr>
                        <w:t>内容</w:t>
                      </w:r>
                    </w:p>
                    <w:p w:rsidR="00D2773F" w:rsidRDefault="00E840B0" w:rsidP="008A12CA">
                      <w:pPr>
                        <w:snapToGrid w:val="0"/>
                        <w:spacing w:line="340" w:lineRule="exact"/>
                        <w:ind w:left="520" w:hangingChars="200" w:hanging="520"/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</w:pP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一部自己</w:t>
                      </w:r>
                      <w:r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負担額は、</w:t>
                      </w:r>
                      <w:r w:rsidR="0055659E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同一</w:t>
                      </w:r>
                      <w:r w:rsidR="0055659E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医療機関</w:t>
                      </w:r>
                      <w:r w:rsidR="0055659E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において</w:t>
                      </w:r>
                      <w:r w:rsidR="0055659E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、</w:t>
                      </w: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入院</w:t>
                      </w:r>
                      <w:r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・</w:t>
                      </w: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通院</w:t>
                      </w:r>
                      <w:r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それぞれ</w:t>
                      </w:r>
                      <w:r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、</w:t>
                      </w:r>
                      <w:r w:rsidR="0055659E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１日</w:t>
                      </w:r>
                      <w:r w:rsidR="0055659E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につき</w:t>
                      </w:r>
                      <w:r w:rsidR="00834D37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500</w:t>
                      </w:r>
                      <w:r w:rsidR="0055659E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円</w:t>
                      </w:r>
                      <w:r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が</w:t>
                      </w:r>
                      <w:r w:rsidR="007C09E3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限度</w:t>
                      </w:r>
                    </w:p>
                    <w:p w:rsidR="0055659E" w:rsidRPr="004713E8" w:rsidRDefault="00567A07" w:rsidP="00D2773F">
                      <w:pPr>
                        <w:snapToGrid w:val="0"/>
                        <w:spacing w:line="300" w:lineRule="exact"/>
                        <w:ind w:left="520" w:hangingChars="200" w:hanging="520"/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</w:pP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（</w:t>
                      </w:r>
                      <w:r w:rsidR="0055659E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１</w:t>
                      </w:r>
                      <w:r w:rsidR="0055659E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ヶ</w:t>
                      </w:r>
                      <w:r w:rsidR="0055659E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月２日</w:t>
                      </w: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まで</w:t>
                      </w:r>
                      <w:r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）</w:t>
                      </w: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。</w:t>
                      </w:r>
                      <w:r w:rsidR="0055659E" w:rsidRPr="004713E8"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  <w:t>調剤薬局での負担はありません。</w:t>
                      </w:r>
                    </w:p>
                    <w:p w:rsidR="00D2773F" w:rsidRDefault="0055659E" w:rsidP="00834D37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</w:pP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１ヶ月に複数の医療機関等の窓口で支払った自己負担額の合計が</w:t>
                      </w:r>
                      <w:r w:rsidR="00834D37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2,500</w:t>
                      </w: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円を超えた分は、</w:t>
                      </w:r>
                    </w:p>
                    <w:p w:rsidR="0055659E" w:rsidRPr="004713E8" w:rsidRDefault="0055659E" w:rsidP="00834D37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</w:pP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役場で申請に基づき審査のうえ給付します。</w:t>
                      </w:r>
                    </w:p>
                    <w:p w:rsidR="00834D37" w:rsidRPr="00D2773F" w:rsidRDefault="00834D37" w:rsidP="00834D37">
                      <w:pPr>
                        <w:snapToGrid w:val="0"/>
                        <w:spacing w:line="300" w:lineRule="exact"/>
                        <w:ind w:leftChars="200" w:left="420"/>
                        <w:rPr>
                          <w:rFonts w:ascii="Meiryo UI" w:eastAsia="Meiryo UI" w:hAnsi="Meiryo UI" w:cs="Meiryo UI"/>
                          <w:b/>
                          <w:spacing w:val="20"/>
                          <w:sz w:val="22"/>
                        </w:rPr>
                      </w:pPr>
                    </w:p>
                    <w:p w:rsidR="0055659E" w:rsidRPr="007C09E3" w:rsidRDefault="0055659E" w:rsidP="007C09E3">
                      <w:pPr>
                        <w:snapToGrid w:val="0"/>
                        <w:spacing w:line="300" w:lineRule="exact"/>
                        <w:ind w:firstLineChars="100" w:firstLine="260"/>
                        <w:rPr>
                          <w:rFonts w:ascii="Meiryo UI" w:eastAsia="Meiryo UI" w:hAnsi="Meiryo UI" w:cs="Meiryo UI"/>
                          <w:b/>
                          <w:spacing w:val="20"/>
                          <w:sz w:val="22"/>
                        </w:rPr>
                      </w:pPr>
                      <w:r w:rsidRPr="007C09E3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2"/>
                        </w:rPr>
                        <w:t>助成の方法</w:t>
                      </w:r>
                    </w:p>
                    <w:p w:rsidR="00D2773F" w:rsidRDefault="0055659E" w:rsidP="008A12CA">
                      <w:pPr>
                        <w:snapToGrid w:val="0"/>
                        <w:spacing w:line="340" w:lineRule="exact"/>
                        <w:ind w:left="260" w:hangingChars="100" w:hanging="260"/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</w:pP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大阪府内で診療を受けるときは、健康保険証と子ども医療証を医療機関で</w:t>
                      </w:r>
                      <w:r w:rsidR="00834D37"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提示し</w:t>
                      </w: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ていただくことで</w:t>
                      </w:r>
                      <w:r w:rsidR="00D2773F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、</w:t>
                      </w:r>
                    </w:p>
                    <w:p w:rsidR="0057149F" w:rsidRPr="004713E8" w:rsidRDefault="0055659E" w:rsidP="00D2773F">
                      <w:pPr>
                        <w:snapToGrid w:val="0"/>
                        <w:spacing w:line="300" w:lineRule="exact"/>
                        <w:ind w:left="260" w:hangingChars="100" w:hanging="260"/>
                        <w:rPr>
                          <w:rFonts w:ascii="Meiryo UI" w:eastAsia="Meiryo UI" w:hAnsi="Meiryo UI" w:cs="Meiryo UI"/>
                          <w:spacing w:val="20"/>
                          <w:sz w:val="22"/>
                        </w:rPr>
                      </w:pPr>
                      <w:r w:rsidRPr="004713E8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</w:rPr>
                        <w:t>助成を受けることができます。</w:t>
                      </w:r>
                    </w:p>
                    <w:p w:rsidR="00834D37" w:rsidRPr="00834D37" w:rsidRDefault="00834D37" w:rsidP="00834D37">
                      <w:pPr>
                        <w:snapToGrid w:val="0"/>
                        <w:spacing w:line="240" w:lineRule="exact"/>
                        <w:ind w:left="220" w:hangingChars="100" w:hanging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2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11FBC" wp14:editId="48AB4BE8">
                <wp:simplePos x="0" y="0"/>
                <wp:positionH relativeFrom="column">
                  <wp:posOffset>1546860</wp:posOffset>
                </wp:positionH>
                <wp:positionV relativeFrom="paragraph">
                  <wp:posOffset>6845300</wp:posOffset>
                </wp:positionV>
                <wp:extent cx="4552950" cy="1363345"/>
                <wp:effectExtent l="0" t="19050" r="0" b="82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363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BCF" w:rsidRPr="00B77FDD" w:rsidRDefault="00787BCF" w:rsidP="00787BCF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B77FDD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  <w:u w:val="thick"/>
                              </w:rPr>
                              <w:t>新規対象者</w:t>
                            </w:r>
                            <w:r w:rsidRPr="00B77FDD"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  <w:u w:val="thick"/>
                              </w:rPr>
                              <w:t>の</w:t>
                            </w:r>
                            <w:r w:rsidR="003E7F17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  <w:u w:val="thick"/>
                              </w:rPr>
                              <w:t>方</w:t>
                            </w:r>
                            <w:r w:rsidRPr="00B77FDD"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  <w:u w:val="thick"/>
                              </w:rPr>
                              <w:t>（高校生</w:t>
                            </w:r>
                            <w:r w:rsidRPr="00B77FDD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  <w:u w:val="thick"/>
                              </w:rPr>
                              <w:t>相当</w:t>
                            </w:r>
                            <w:r w:rsidRPr="00B77FDD"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  <w:u w:val="thick"/>
                              </w:rPr>
                              <w:t>の年齢</w:t>
                            </w:r>
                            <w:r w:rsidRPr="00B77FDD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  <w:u w:val="thick"/>
                              </w:rPr>
                              <w:t>の</w:t>
                            </w:r>
                            <w:r w:rsidRPr="00B77FDD"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  <w:u w:val="thick"/>
                              </w:rPr>
                              <w:t>方）</w:t>
                            </w:r>
                          </w:p>
                          <w:p w:rsidR="00787BCF" w:rsidRPr="00B77FDD" w:rsidRDefault="00787BCF" w:rsidP="00787BCF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:rsidR="00787BCF" w:rsidRDefault="0093303B" w:rsidP="0093303B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新しく</w:t>
                            </w:r>
                            <w:r w:rsidR="00787BCF" w:rsidRPr="00B77FDD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対象</w:t>
                            </w:r>
                            <w:r w:rsidR="00787BCF" w:rsidRPr="00B77FDD"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  <w:t>になる方は、</w:t>
                            </w:r>
                            <w:r w:rsidR="00787BCF" w:rsidRPr="00B77FDD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医療証発行のため</w:t>
                            </w:r>
                            <w:r w:rsidR="00787BCF" w:rsidRPr="00B77FDD"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  <w:t>の申請が必要です</w:t>
                            </w:r>
                            <w:r w:rsidR="00787BCF" w:rsidRPr="00B77FDD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期限までに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  <w:t>交付申請書の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提出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  <w:p w:rsidR="0093303B" w:rsidRDefault="0093303B" w:rsidP="00787BCF">
                            <w:pPr>
                              <w:snapToGrid w:val="0"/>
                              <w:spacing w:line="300" w:lineRule="exact"/>
                              <w:ind w:left="280" w:hangingChars="100" w:hanging="280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3303B" w:rsidRPr="0093303B" w:rsidRDefault="0093303B" w:rsidP="00787BCF">
                            <w:pPr>
                              <w:snapToGrid w:val="0"/>
                              <w:spacing w:line="300" w:lineRule="exact"/>
                              <w:ind w:left="280" w:hangingChars="100" w:hanging="280"/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  <w:t>期限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】</w:t>
                            </w:r>
                            <w:r w:rsidR="008C40F5"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  <w:t xml:space="preserve">　令</w:t>
                            </w:r>
                            <w:r w:rsidR="008C40F5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和４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  <w:t>年</w:t>
                            </w:r>
                            <w:r w:rsidR="008C40F5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  <w:t>月</w:t>
                            </w:r>
                            <w:r w:rsidR="008C40F5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２５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pacing w:val="20"/>
                                <w:sz w:val="24"/>
                                <w:szCs w:val="24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1FBC" id="テキスト ボックス 16" o:spid="_x0000_s1028" type="#_x0000_t202" style="position:absolute;left:0;text-align:left;margin-left:121.8pt;margin-top:539pt;width:358.5pt;height:10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" filled="f" stroked="f" strokeweight=".5pt">
                <v:textbox>
                  <w:txbxContent>
                    <w:p w:rsidR="00787BCF" w:rsidRPr="00B77FDD" w:rsidRDefault="00787BCF" w:rsidP="00787BCF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  <w:u w:val="thick"/>
                        </w:rPr>
                      </w:pPr>
                      <w:r w:rsidRPr="00B77FDD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  <w:u w:val="thick"/>
                        </w:rPr>
                        <w:t>新規対象者</w:t>
                      </w:r>
                      <w:r w:rsidRPr="00B77FDD"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  <w:u w:val="thick"/>
                        </w:rPr>
                        <w:t>の</w:t>
                      </w:r>
                      <w:r w:rsidR="003E7F17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  <w:u w:val="thick"/>
                        </w:rPr>
                        <w:t>方</w:t>
                      </w:r>
                      <w:r w:rsidRPr="00B77FDD"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  <w:u w:val="thick"/>
                        </w:rPr>
                        <w:t>（高校生</w:t>
                      </w:r>
                      <w:r w:rsidRPr="00B77FDD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  <w:u w:val="thick"/>
                        </w:rPr>
                        <w:t>相当</w:t>
                      </w:r>
                      <w:r w:rsidRPr="00B77FDD"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  <w:u w:val="thick"/>
                        </w:rPr>
                        <w:t>の年齢</w:t>
                      </w:r>
                      <w:r w:rsidRPr="00B77FDD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  <w:u w:val="thick"/>
                        </w:rPr>
                        <w:t>の</w:t>
                      </w:r>
                      <w:r w:rsidRPr="00B77FDD"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  <w:u w:val="thick"/>
                        </w:rPr>
                        <w:t>方）</w:t>
                      </w:r>
                    </w:p>
                    <w:p w:rsidR="00787BCF" w:rsidRPr="00B77FDD" w:rsidRDefault="00787BCF" w:rsidP="00787BCF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 w:cs="Meiryo UI"/>
                          <w:spacing w:val="20"/>
                          <w:sz w:val="24"/>
                          <w:szCs w:val="24"/>
                        </w:rPr>
                      </w:pPr>
                    </w:p>
                    <w:p w:rsidR="00787BCF" w:rsidRDefault="0093303B" w:rsidP="0093303B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>新しく</w:t>
                      </w:r>
                      <w:r w:rsidR="00787BCF" w:rsidRPr="00B77FDD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>対象</w:t>
                      </w:r>
                      <w:r w:rsidR="00787BCF" w:rsidRPr="00B77FDD"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  <w:t>になる方は、</w:t>
                      </w:r>
                      <w:r w:rsidR="00787BCF" w:rsidRPr="00B77FDD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>医療証発行のため</w:t>
                      </w:r>
                      <w:r w:rsidR="00787BCF" w:rsidRPr="00B77FDD"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  <w:t>の申請が必要です</w:t>
                      </w:r>
                      <w:r w:rsidR="00787BCF" w:rsidRPr="00B77FDD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>期限までに</w:t>
                      </w:r>
                      <w:r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  <w:t>交付申請書の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>提出</w:t>
                      </w:r>
                      <w:r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  <w:t>をお願いします。</w:t>
                      </w:r>
                    </w:p>
                    <w:p w:rsidR="0093303B" w:rsidRDefault="0093303B" w:rsidP="00787BCF">
                      <w:pPr>
                        <w:snapToGrid w:val="0"/>
                        <w:spacing w:line="300" w:lineRule="exact"/>
                        <w:ind w:left="280" w:hangingChars="100" w:hanging="280"/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3303B" w:rsidRPr="0093303B" w:rsidRDefault="0093303B" w:rsidP="00787BCF">
                      <w:pPr>
                        <w:snapToGrid w:val="0"/>
                        <w:spacing w:line="300" w:lineRule="exact"/>
                        <w:ind w:left="280" w:hangingChars="100" w:hanging="280"/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  <w:t>期限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>】</w:t>
                      </w:r>
                      <w:r w:rsidR="008C40F5"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  <w:t xml:space="preserve">　令</w:t>
                      </w:r>
                      <w:r w:rsidR="008C40F5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>和４</w:t>
                      </w:r>
                      <w:r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  <w:t>年</w:t>
                      </w:r>
                      <w:r w:rsidR="008C40F5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  <w:t>月</w:t>
                      </w:r>
                      <w:r w:rsidR="008C40F5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sz w:val="24"/>
                          <w:szCs w:val="24"/>
                        </w:rPr>
                        <w:t>２５</w:t>
                      </w:r>
                      <w:r>
                        <w:rPr>
                          <w:rFonts w:ascii="Meiryo UI" w:eastAsia="Meiryo UI" w:hAnsi="Meiryo UI" w:cs="Meiryo UI"/>
                          <w:b/>
                          <w:spacing w:val="20"/>
                          <w:sz w:val="24"/>
                          <w:szCs w:val="24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  <w:r w:rsidR="008A12C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E8BF099" wp14:editId="099A1E50">
                <wp:simplePos x="0" y="0"/>
                <wp:positionH relativeFrom="column">
                  <wp:posOffset>1442085</wp:posOffset>
                </wp:positionH>
                <wp:positionV relativeFrom="paragraph">
                  <wp:posOffset>6721475</wp:posOffset>
                </wp:positionV>
                <wp:extent cx="4743450" cy="1543050"/>
                <wp:effectExtent l="133350" t="95250" r="171450" b="114300"/>
                <wp:wrapNone/>
                <wp:docPr id="9" name="L 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543050"/>
                        </a:xfrm>
                        <a:prstGeom prst="corner">
                          <a:avLst>
                            <a:gd name="adj1" fmla="val 79682"/>
                            <a:gd name="adj2" fmla="val 239665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778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1FAA" id="L 字 9" o:spid="_x0000_s1026" style="position:absolute;left:0;text-align:left;margin-left:113.55pt;margin-top:529.25pt;width:373.5pt;height:121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0,154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" path="m,l3698151,r,313517l4743450,313517r,1229533l,1543050,,xe" fillcolor="white [3201]" strokecolor="black [3213]" strokeweight="1pt">
                <v:shadow on="t" type="perspective" color="black" opacity="26214f" offset="0,0" matrix="66847f,,,66847f"/>
                <v:path arrowok="t" o:connecttype="custom" o:connectlocs="0,0;3698151,0;3698151,313517;4743450,313517;4743450,1543050;0,1543050;0,0" o:connectangles="0,0,0,0,0,0,0"/>
              </v:shape>
            </w:pict>
          </mc:Fallback>
        </mc:AlternateContent>
      </w:r>
      <w:r w:rsidR="008A12CA">
        <w:rPr>
          <w:rFonts w:ascii="HG丸ｺﾞｼｯｸM-PRO" w:eastAsia="HG丸ｺﾞｼｯｸM-PRO" w:hAnsi="HG丸ｺﾞｼｯｸM-PRO" w:hint="eastAsia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8998EF" wp14:editId="51BCF9AA">
                <wp:simplePos x="0" y="0"/>
                <wp:positionH relativeFrom="column">
                  <wp:posOffset>66675</wp:posOffset>
                </wp:positionH>
                <wp:positionV relativeFrom="paragraph">
                  <wp:posOffset>5923915</wp:posOffset>
                </wp:positionV>
                <wp:extent cx="2038350" cy="247650"/>
                <wp:effectExtent l="0" t="0" r="19050" b="19050"/>
                <wp:wrapNone/>
                <wp:docPr id="20" name="L 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7650"/>
                        </a:xfrm>
                        <a:prstGeom prst="corner">
                          <a:avLst>
                            <a:gd name="adj1" fmla="val 7692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31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F6EF9" id="L 字 20" o:spid="_x0000_s1026" style="position:absolute;left:0;text-align:left;margin-left:5.25pt;margin-top:466.45pt;width:160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" path="m,l123825,r,228601l2038350,228601r,19049l,247650,,xe" fillcolor="#5b9bd5" strokecolor="#41719c" strokeweight=".25pt">
                <v:stroke joinstyle="miter"/>
                <v:path arrowok="t" o:connecttype="custom" o:connectlocs="0,0;123825,0;123825,228601;2038350,228601;2038350,247650;0,247650;0,0" o:connectangles="0,0,0,0,0,0,0"/>
              </v:shape>
            </w:pict>
          </mc:Fallback>
        </mc:AlternateContent>
      </w:r>
      <w:r w:rsidR="008A12CA">
        <w:rPr>
          <w:rFonts w:ascii="HG丸ｺﾞｼｯｸM-PRO" w:eastAsia="HG丸ｺﾞｼｯｸM-PRO" w:hAnsi="HG丸ｺﾞｼｯｸM-PRO" w:hint="eastAsia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2DDE0" wp14:editId="23C6C287">
                <wp:simplePos x="0" y="0"/>
                <wp:positionH relativeFrom="column">
                  <wp:posOffset>70485</wp:posOffset>
                </wp:positionH>
                <wp:positionV relativeFrom="paragraph">
                  <wp:posOffset>4740275</wp:posOffset>
                </wp:positionV>
                <wp:extent cx="2038350" cy="247650"/>
                <wp:effectExtent l="0" t="0" r="19050" b="19050"/>
                <wp:wrapNone/>
                <wp:docPr id="12" name="L 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7650"/>
                        </a:xfrm>
                        <a:prstGeom prst="corner">
                          <a:avLst>
                            <a:gd name="adj1" fmla="val 7692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31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FC859" id="L 字 12" o:spid="_x0000_s1026" style="position:absolute;left:0;text-align:left;margin-left:5.55pt;margin-top:373.25pt;width:160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" path="m,l123825,r,228601l2038350,228601r,19049l,247650,,xe" fillcolor="#5b9bd5" strokecolor="#41719c" strokeweight=".25pt">
                <v:stroke joinstyle="miter"/>
                <v:path arrowok="t" o:connecttype="custom" o:connectlocs="0,0;123825,0;123825,228601;2038350,228601;2038350,247650;0,247650;0,0" o:connectangles="0,0,0,0,0,0,0"/>
              </v:shape>
            </w:pict>
          </mc:Fallback>
        </mc:AlternateContent>
      </w:r>
      <w:r w:rsidR="00AA00F5">
        <w:rPr>
          <w:rFonts w:hint="eastAsia"/>
        </w:rPr>
        <w:t xml:space="preserve">　</w:t>
      </w:r>
      <w:r w:rsidR="000D273D">
        <w:rPr>
          <w:rFonts w:hint="eastAsia"/>
        </w:rPr>
        <w:t>。</w:t>
      </w:r>
      <w:r w:rsidR="000F2F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17AF4" wp14:editId="6E76A82C">
                <wp:simplePos x="0" y="0"/>
                <wp:positionH relativeFrom="column">
                  <wp:posOffset>327659</wp:posOffset>
                </wp:positionH>
                <wp:positionV relativeFrom="paragraph">
                  <wp:posOffset>168275</wp:posOffset>
                </wp:positionV>
                <wp:extent cx="3857625" cy="3009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7CD4" w:rsidRPr="00AC0584" w:rsidRDefault="008C40F5" w:rsidP="008C40F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千早赤阪村</w:t>
                            </w:r>
                          </w:p>
                          <w:p w:rsidR="00A54CEE" w:rsidRPr="00AC0584" w:rsidRDefault="00A54CEE" w:rsidP="00A54CE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0584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子ども医療</w:t>
                            </w:r>
                            <w:r w:rsidR="00B04863" w:rsidRPr="00AC0584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の対象年齢</w:t>
                            </w:r>
                            <w:r w:rsidR="00B04863" w:rsidRPr="00AC0584"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B04863" w:rsidRPr="00AC0584" w:rsidRDefault="000F2FDA" w:rsidP="00B048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04863" w:rsidRPr="00AC0584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高校</w:t>
                            </w:r>
                            <w:r w:rsidR="00B04863" w:rsidRPr="00AC0584"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卒業まで</w:t>
                            </w:r>
                            <w:r w:rsidR="00307CD4" w:rsidRPr="00AC0584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A54CEE" w:rsidRPr="00AC0584"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拡大</w:t>
                            </w:r>
                            <w:r w:rsidR="00B04863" w:rsidRPr="00AC0584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</w:p>
                          <w:p w:rsidR="00B04863" w:rsidRPr="00AC0584" w:rsidRDefault="00307CD4" w:rsidP="000F2FDA">
                            <w:pPr>
                              <w:ind w:firstLineChars="300" w:firstLine="72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AC058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3D2D7E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満</w:t>
                            </w:r>
                            <w:r w:rsidR="003D2D7E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Pr="00AC058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歳到達</w:t>
                            </w:r>
                            <w:r w:rsidRPr="00AC058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以降</w:t>
                            </w:r>
                            <w:r w:rsidRPr="00AC058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最初</w:t>
                            </w:r>
                            <w:r w:rsidRPr="00AC058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の3月</w:t>
                            </w:r>
                            <w:r w:rsidRPr="00AC058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末日</w:t>
                            </w:r>
                            <w:r w:rsidRPr="00AC058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7AF4" id="テキスト ボックス 4" o:spid="_x0000_s1029" type="#_x0000_t202" style="position:absolute;left:0;text-align:left;margin-left:25.8pt;margin-top:13.25pt;width:303.75pt;height:2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" filled="f" stroked="f">
                <v:textbox inset="5.85pt,.7pt,5.85pt,.7pt">
                  <w:txbxContent>
                    <w:p w:rsidR="00307CD4" w:rsidRPr="00AC0584" w:rsidRDefault="008C40F5" w:rsidP="008C40F5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千早赤阪村</w:t>
                      </w:r>
                    </w:p>
                    <w:p w:rsidR="00A54CEE" w:rsidRPr="00AC0584" w:rsidRDefault="00A54CEE" w:rsidP="00A54CE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0584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子ども医療</w:t>
                      </w:r>
                      <w:r w:rsidR="00B04863" w:rsidRPr="00AC0584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の対象年齢</w:t>
                      </w:r>
                      <w:r w:rsidR="00B04863" w:rsidRPr="00AC0584"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B04863" w:rsidRPr="00AC0584" w:rsidRDefault="000F2FDA" w:rsidP="00B04863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04863" w:rsidRPr="00AC0584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高校</w:t>
                      </w:r>
                      <w:r w:rsidR="00B04863" w:rsidRPr="00AC0584"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卒業まで</w:t>
                      </w:r>
                      <w:r w:rsidR="00307CD4" w:rsidRPr="00AC0584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A54CEE" w:rsidRPr="00AC0584"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拡大</w:t>
                      </w:r>
                      <w:r w:rsidR="00B04863" w:rsidRPr="00AC0584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</w:p>
                    <w:p w:rsidR="00B04863" w:rsidRPr="00AC0584" w:rsidRDefault="00307CD4" w:rsidP="000F2FDA">
                      <w:pPr>
                        <w:ind w:firstLineChars="300" w:firstLine="720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AC0584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3D2D7E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満</w:t>
                      </w:r>
                      <w:r w:rsidR="003D2D7E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18</w:t>
                      </w:r>
                      <w:r w:rsidRPr="00AC0584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歳到達</w:t>
                      </w:r>
                      <w:r w:rsidRPr="00AC0584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以降</w:t>
                      </w:r>
                      <w:r w:rsidRPr="00AC0584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最初</w:t>
                      </w:r>
                      <w:r w:rsidRPr="00AC0584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の3月</w:t>
                      </w:r>
                      <w:r w:rsidRPr="00AC0584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末日</w:t>
                      </w:r>
                      <w:r w:rsidRPr="00AC0584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D2773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1931035</wp:posOffset>
            </wp:positionV>
            <wp:extent cx="2747010" cy="213169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oup_kids_no_do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3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-984250</wp:posOffset>
                </wp:positionV>
                <wp:extent cx="7000875" cy="10125075"/>
                <wp:effectExtent l="19050" t="19050" r="47625" b="476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0125075"/>
                        </a:xfrm>
                        <a:prstGeom prst="rect">
                          <a:avLst/>
                        </a:prstGeom>
                        <a:noFill/>
                        <a:ln w="53975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CC812" id="正方形/長方形 21" o:spid="_x0000_s1026" style="position:absolute;left:0;text-align:left;margin-left:-31.95pt;margin-top:-77.5pt;width:551.25pt;height:797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" filled="f" strokecolor="#1f4d78 [1604]" strokeweight="4.25pt"/>
            </w:pict>
          </mc:Fallback>
        </mc:AlternateContent>
      </w:r>
      <w:r w:rsidR="007C09E3">
        <w:rPr>
          <w:rFonts w:ascii="HG丸ｺﾞｼｯｸM-PRO" w:eastAsia="HG丸ｺﾞｼｯｸM-PRO" w:hAnsi="HG丸ｺﾞｼｯｸM-PRO" w:hint="eastAsia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3637ED" wp14:editId="2B0C5185">
                <wp:simplePos x="0" y="0"/>
                <wp:positionH relativeFrom="column">
                  <wp:posOffset>66675</wp:posOffset>
                </wp:positionH>
                <wp:positionV relativeFrom="paragraph">
                  <wp:posOffset>3590290</wp:posOffset>
                </wp:positionV>
                <wp:extent cx="2038350" cy="247650"/>
                <wp:effectExtent l="0" t="0" r="19050" b="19050"/>
                <wp:wrapNone/>
                <wp:docPr id="18" name="L 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7650"/>
                        </a:xfrm>
                        <a:prstGeom prst="corner">
                          <a:avLst>
                            <a:gd name="adj1" fmla="val 7692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31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4607" id="L 字 18" o:spid="_x0000_s1026" style="position:absolute;left:0;text-align:left;margin-left:5.25pt;margin-top:282.7pt;width:160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" path="m,l123825,r,228601l2038350,228601r,19049l,247650,,xe" fillcolor="#5b9bd5" strokecolor="#41719c" strokeweight=".25pt">
                <v:stroke joinstyle="miter"/>
                <v:path arrowok="t" o:connecttype="custom" o:connectlocs="0,0;123825,0;123825,228601;2038350,228601;2038350,247650;0,247650;0,0" o:connectangles="0,0,0,0,0,0,0"/>
              </v:shape>
            </w:pict>
          </mc:Fallback>
        </mc:AlternateContent>
      </w:r>
      <w:r w:rsidR="007C09E3">
        <w:rPr>
          <w:rFonts w:ascii="HG丸ｺﾞｼｯｸM-PRO" w:eastAsia="HG丸ｺﾞｼｯｸM-PRO" w:hAnsi="HG丸ｺﾞｼｯｸM-PRO" w:hint="eastAsia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3637ED" wp14:editId="2B0C5185">
                <wp:simplePos x="0" y="0"/>
                <wp:positionH relativeFrom="column">
                  <wp:posOffset>66675</wp:posOffset>
                </wp:positionH>
                <wp:positionV relativeFrom="paragraph">
                  <wp:posOffset>4161790</wp:posOffset>
                </wp:positionV>
                <wp:extent cx="2038350" cy="247650"/>
                <wp:effectExtent l="0" t="0" r="19050" b="19050"/>
                <wp:wrapNone/>
                <wp:docPr id="19" name="L 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7650"/>
                        </a:xfrm>
                        <a:prstGeom prst="corner">
                          <a:avLst>
                            <a:gd name="adj1" fmla="val 7692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31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DC18" id="L 字 19" o:spid="_x0000_s1026" style="position:absolute;left:0;text-align:left;margin-left:5.25pt;margin-top:327.7pt;width:160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" path="m,l123825,r,228601l2038350,228601r,19049l,247650,,xe" fillcolor="#5b9bd5" strokecolor="#41719c" strokeweight=".25pt">
                <v:stroke joinstyle="miter"/>
                <v:path arrowok="t" o:connecttype="custom" o:connectlocs="0,0;123825,0;123825,228601;2038350,228601;2038350,247650;0,247650;0,0" o:connectangles="0,0,0,0,0,0,0"/>
              </v:shape>
            </w:pict>
          </mc:Fallback>
        </mc:AlternateContent>
      </w:r>
      <w:r w:rsidR="00AE445D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-52301</wp:posOffset>
            </wp:positionH>
            <wp:positionV relativeFrom="paragraph">
              <wp:posOffset>6913245</wp:posOffset>
            </wp:positionV>
            <wp:extent cx="1352550" cy="1249418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kakuseiki_businesswoman_smi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49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C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-374650</wp:posOffset>
                </wp:positionV>
                <wp:extent cx="4267200" cy="3819525"/>
                <wp:effectExtent l="0" t="0" r="0" b="952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819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F9D92" id="円/楕円 1" o:spid="_x0000_s1026" style="position:absolute;left:0;text-align:left;margin-left:31.05pt;margin-top:-29.5pt;width:336pt;height:3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" fillcolor="#f7fafd [180]" stroked="f" strokeweight="2pt">
                <v:fill color2="#cde0f2 [980]" rotate="t" focusposition="1,1" focussize="" colors="0 #f7fafd;48497f #b5d2ec;54395f #b5d2ec;1 #cee1f2" focus="100%" type="gradientRadial"/>
                <v:stroke joinstyle="miter"/>
              </v:oval>
            </w:pict>
          </mc:Fallback>
        </mc:AlternateContent>
      </w:r>
      <w:r w:rsidR="0006518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3D26DB6" wp14:editId="2AC7B3B6">
                <wp:simplePos x="0" y="0"/>
                <wp:positionH relativeFrom="column">
                  <wp:posOffset>-129540</wp:posOffset>
                </wp:positionH>
                <wp:positionV relativeFrom="paragraph">
                  <wp:posOffset>-850900</wp:posOffset>
                </wp:positionV>
                <wp:extent cx="5095875" cy="4400550"/>
                <wp:effectExtent l="38100" t="38100" r="47625" b="381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4005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DC258" id="円/楕円 2" o:spid="_x0000_s1026" style="position:absolute;left:0;text-align:left;margin-left:-10.2pt;margin-top:-67pt;width:401.25pt;height:34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" fillcolor="#2967a1 [2148]" stroked="f" strokeweight="2pt">
                <v:fill color2="#9cc2e5 [1940]" rotate="t" angle="180" colors="0 #2a69a2;31457f #609ed6;1 #9dc3e6" focus="100%" type="gradient"/>
                <v:stroke joinstyle="miter"/>
              </v:oval>
            </w:pict>
          </mc:Fallback>
        </mc:AlternateContent>
      </w:r>
      <w:r w:rsidR="000651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-875189</wp:posOffset>
                </wp:positionV>
                <wp:extent cx="2000250" cy="1647825"/>
                <wp:effectExtent l="190500" t="57150" r="57150" b="47625"/>
                <wp:wrapNone/>
                <wp:docPr id="13" name="涙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94352">
                          <a:off x="0" y="0"/>
                          <a:ext cx="2000250" cy="1647825"/>
                        </a:xfrm>
                        <a:prstGeom prst="teardrop">
                          <a:avLst>
                            <a:gd name="adj" fmla="val 10578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8801C" id="涙形 13" o:spid="_x0000_s1026" style="position:absolute;left:0;text-align:left;margin-left:189.3pt;margin-top:-68.9pt;width:157.5pt;height:129.75pt;rotation:-1136574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0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" path="m,823913c,368878,447771,,1000125,v352644,,705288,-15874,1057932,-47622c2019519,242889,2000250,533401,2000250,823913v,455035,-447771,823913,-1000125,823913c447771,1647826,,1278948,,823913xe" fillcolor="#acb9ca [1311]" stroked="f" strokeweight="1pt">
                <v:stroke joinstyle="miter"/>
                <v:path arrowok="t" o:connecttype="custom" o:connectlocs="0,823913;1000125,0;2058057,-47622;2000250,823913;1000125,1647826;0,823913" o:connectangles="0,0,0,0,0,0"/>
              </v:shape>
            </w:pict>
          </mc:Fallback>
        </mc:AlternateContent>
      </w:r>
      <w:r w:rsidR="0006518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35560</wp:posOffset>
            </wp:positionV>
            <wp:extent cx="2000250" cy="242760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_blazer_coup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8264525</wp:posOffset>
                </wp:positionV>
                <wp:extent cx="5648325" cy="5238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825" w:rsidRPr="00347825" w:rsidRDefault="008C40F5" w:rsidP="0034782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千早赤阪村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住民課</w:t>
                            </w:r>
                            <w:r w:rsidR="00347825" w:rsidRPr="00347825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347825" w:rsidRPr="00347825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47825" w:rsidRPr="00347825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="00347825" w:rsidRPr="00347825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0721-26-7116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(直通)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5.7pt;margin-top:650.75pt;width:444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C6owIAAHw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" filled="f" stroked="f" strokeweight=".5pt">
                <v:textbox>
                  <w:txbxContent>
                    <w:p w:rsidR="00347825" w:rsidRPr="00347825" w:rsidRDefault="008C40F5" w:rsidP="00347825">
                      <w:pPr>
                        <w:jc w:val="center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千早赤阪村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住民課</w:t>
                      </w:r>
                      <w:r w:rsidR="00347825" w:rsidRPr="00347825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　</w:t>
                      </w:r>
                      <w:r w:rsidR="00347825" w:rsidRPr="00347825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</w:t>
                      </w:r>
                      <w:r w:rsidR="00347825" w:rsidRPr="00347825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電話</w:t>
                      </w:r>
                      <w:r w:rsidR="00347825" w:rsidRPr="00347825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0721-26-7116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(直通)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078B" w:rsidSect="001308AE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D4" w:rsidRDefault="00307CD4" w:rsidP="00307CD4">
      <w:r>
        <w:separator/>
      </w:r>
    </w:p>
  </w:endnote>
  <w:endnote w:type="continuationSeparator" w:id="0">
    <w:p w:rsidR="00307CD4" w:rsidRDefault="00307CD4" w:rsidP="003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D4" w:rsidRDefault="00307CD4" w:rsidP="00307CD4">
      <w:r>
        <w:separator/>
      </w:r>
    </w:p>
  </w:footnote>
  <w:footnote w:type="continuationSeparator" w:id="0">
    <w:p w:rsidR="00307CD4" w:rsidRDefault="00307CD4" w:rsidP="0030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6"/>
    <w:rsid w:val="0006518E"/>
    <w:rsid w:val="000919CA"/>
    <w:rsid w:val="000C3389"/>
    <w:rsid w:val="000D273D"/>
    <w:rsid w:val="000E3D73"/>
    <w:rsid w:val="000F2FDA"/>
    <w:rsid w:val="0012512B"/>
    <w:rsid w:val="001308AE"/>
    <w:rsid w:val="002578C9"/>
    <w:rsid w:val="00307CD4"/>
    <w:rsid w:val="00347825"/>
    <w:rsid w:val="003C6B24"/>
    <w:rsid w:val="003D2D7E"/>
    <w:rsid w:val="003E7F17"/>
    <w:rsid w:val="004348F5"/>
    <w:rsid w:val="004713E8"/>
    <w:rsid w:val="004A51F2"/>
    <w:rsid w:val="00523C05"/>
    <w:rsid w:val="0055659E"/>
    <w:rsid w:val="00567A07"/>
    <w:rsid w:val="0057149F"/>
    <w:rsid w:val="0062064C"/>
    <w:rsid w:val="00644CB9"/>
    <w:rsid w:val="00714883"/>
    <w:rsid w:val="0072302B"/>
    <w:rsid w:val="00787BCF"/>
    <w:rsid w:val="007C09E3"/>
    <w:rsid w:val="007E3E2B"/>
    <w:rsid w:val="00834D37"/>
    <w:rsid w:val="008A12CA"/>
    <w:rsid w:val="008C40F5"/>
    <w:rsid w:val="008F40B6"/>
    <w:rsid w:val="0091615D"/>
    <w:rsid w:val="0093303B"/>
    <w:rsid w:val="009A6881"/>
    <w:rsid w:val="00A54CEE"/>
    <w:rsid w:val="00AA00F5"/>
    <w:rsid w:val="00AA7908"/>
    <w:rsid w:val="00AC0584"/>
    <w:rsid w:val="00AD078B"/>
    <w:rsid w:val="00AE445D"/>
    <w:rsid w:val="00B04863"/>
    <w:rsid w:val="00B77FDD"/>
    <w:rsid w:val="00C00234"/>
    <w:rsid w:val="00C86E1D"/>
    <w:rsid w:val="00C945E3"/>
    <w:rsid w:val="00D052A1"/>
    <w:rsid w:val="00D22ADF"/>
    <w:rsid w:val="00D2773F"/>
    <w:rsid w:val="00E23893"/>
    <w:rsid w:val="00E42161"/>
    <w:rsid w:val="00E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79AF04"/>
  <w15:chartTrackingRefBased/>
  <w15:docId w15:val="{EBD9ED97-5FC7-42E7-8F75-CA6B7EE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CD4"/>
  </w:style>
  <w:style w:type="paragraph" w:styleId="a5">
    <w:name w:val="footer"/>
    <w:basedOn w:val="a"/>
    <w:link w:val="a6"/>
    <w:uiPriority w:val="99"/>
    <w:unhideWhenUsed/>
    <w:rsid w:val="00307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CD4"/>
  </w:style>
  <w:style w:type="paragraph" w:styleId="a7">
    <w:name w:val="Balloon Text"/>
    <w:basedOn w:val="a"/>
    <w:link w:val="a8"/>
    <w:uiPriority w:val="99"/>
    <w:semiHidden/>
    <w:unhideWhenUsed/>
    <w:rsid w:val="00130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4F17-AB31-4B34-8CA5-27E7FCC2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啓子</dc:creator>
  <cp:keywords/>
  <dc:description/>
  <cp:lastModifiedBy>長澤 佳奈</cp:lastModifiedBy>
  <cp:revision>37</cp:revision>
  <cp:lastPrinted>2020-10-16T04:45:00Z</cp:lastPrinted>
  <dcterms:created xsi:type="dcterms:W3CDTF">2020-08-14T03:43:00Z</dcterms:created>
  <dcterms:modified xsi:type="dcterms:W3CDTF">2021-08-27T07:45:00Z</dcterms:modified>
</cp:coreProperties>
</file>